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EF2D91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EE380" w14:textId="77777777" w:rsidR="00B9049A" w:rsidRPr="00EF2D91" w:rsidRDefault="00B9049A" w:rsidP="00A056FD">
            <w:pPr>
              <w:rPr>
                <w:sz w:val="20"/>
                <w:szCs w:val="20"/>
              </w:rPr>
            </w:pPr>
            <w:r w:rsidRPr="00EF2D9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EF2D91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EF2D91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EF2D91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EF2D91" w:rsidRDefault="00B9049A" w:rsidP="00A056FD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EF2D91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EF2D91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EF2D91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EF2D91" w:rsidRDefault="00B9049A" w:rsidP="00A056FD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5A15F3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EF2D91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EF2D91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sz w:val="20"/>
                <w:szCs w:val="20"/>
              </w:rPr>
              <w:t xml:space="preserve">В.И. </w:t>
            </w:r>
            <w:proofErr w:type="spellStart"/>
            <w:r w:rsidRPr="00EF2D91">
              <w:rPr>
                <w:sz w:val="20"/>
                <w:szCs w:val="20"/>
              </w:rPr>
              <w:t>Чаптынова</w:t>
            </w:r>
            <w:proofErr w:type="spellEnd"/>
            <w:r w:rsidRPr="00EF2D91">
              <w:rPr>
                <w:sz w:val="20"/>
                <w:szCs w:val="20"/>
              </w:rPr>
              <w:t xml:space="preserve"> ул., д.24, г. Горно-Алтайск, 649000; тел. </w:t>
            </w:r>
            <w:r w:rsidRPr="00EF2D91">
              <w:rPr>
                <w:sz w:val="20"/>
                <w:szCs w:val="20"/>
                <w:lang w:val="en-US"/>
              </w:rPr>
              <w:t xml:space="preserve">(38822) 2-26-21; </w:t>
            </w:r>
            <w:r w:rsidRPr="00EF2D91">
              <w:rPr>
                <w:sz w:val="20"/>
                <w:szCs w:val="20"/>
              </w:rPr>
              <w:t>факс</w:t>
            </w:r>
            <w:r w:rsidRPr="00EF2D9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EF2D91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F2D9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EF2D91" w:rsidRDefault="00B9049A" w:rsidP="00B9049A">
      <w:pPr>
        <w:rPr>
          <w:lang w:val="en-US"/>
        </w:rPr>
      </w:pPr>
    </w:p>
    <w:p w14:paraId="14D12E54" w14:textId="77777777" w:rsidR="00B9049A" w:rsidRPr="00EF2D91" w:rsidRDefault="00B9049A" w:rsidP="00B9049A">
      <w:pPr>
        <w:pStyle w:val="a4"/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ПРИКАЗ</w:t>
      </w:r>
    </w:p>
    <w:p w14:paraId="5FFD6B65" w14:textId="619ED311" w:rsidR="007A521F" w:rsidRPr="00EF2D91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4221E8FB" w14:textId="77777777" w:rsidR="00E1403B" w:rsidRDefault="00E1403B" w:rsidP="00E1403B">
      <w:pPr>
        <w:pStyle w:val="a4"/>
        <w:jc w:val="center"/>
        <w:rPr>
          <w:sz w:val="28"/>
          <w:szCs w:val="28"/>
        </w:rPr>
      </w:pPr>
    </w:p>
    <w:p w14:paraId="674CC6D4" w14:textId="41478273" w:rsidR="00E1403B" w:rsidRPr="00E1403B" w:rsidRDefault="00E1403B" w:rsidP="00E1403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1403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A15F3">
        <w:rPr>
          <w:sz w:val="28"/>
          <w:szCs w:val="28"/>
        </w:rPr>
        <w:t>__________</w:t>
      </w:r>
      <w:r w:rsidR="005A15F3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___________ </w:t>
      </w:r>
    </w:p>
    <w:p w14:paraId="6460D7B6" w14:textId="77777777" w:rsidR="00636FFC" w:rsidRPr="00EF2D91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EF2D91" w:rsidRDefault="00066D89" w:rsidP="00F9792C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14:paraId="49BDBA22" w14:textId="77777777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51DEB0BB" w14:textId="2CBA94DB" w:rsidR="007A521F" w:rsidRPr="00EF2D91" w:rsidRDefault="00CE05F0" w:rsidP="003A636A">
      <w:pPr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О внесении изменений </w:t>
      </w:r>
      <w:r w:rsidR="00CD04DE" w:rsidRPr="00EF2D91">
        <w:rPr>
          <w:b/>
          <w:sz w:val="28"/>
          <w:szCs w:val="28"/>
        </w:rPr>
        <w:t xml:space="preserve">в </w:t>
      </w:r>
      <w:r w:rsidR="003A636A">
        <w:rPr>
          <w:b/>
          <w:sz w:val="28"/>
          <w:szCs w:val="28"/>
        </w:rPr>
        <w:t xml:space="preserve">некоторые </w:t>
      </w:r>
      <w:r w:rsidRPr="00EF2D91">
        <w:rPr>
          <w:b/>
          <w:sz w:val="28"/>
          <w:szCs w:val="28"/>
        </w:rPr>
        <w:t>п</w:t>
      </w:r>
      <w:r w:rsidR="00D97F70" w:rsidRPr="00EF2D91">
        <w:rPr>
          <w:b/>
          <w:sz w:val="28"/>
          <w:szCs w:val="28"/>
        </w:rPr>
        <w:t>риказ</w:t>
      </w:r>
      <w:r w:rsidR="003A636A">
        <w:rPr>
          <w:b/>
          <w:sz w:val="28"/>
          <w:szCs w:val="28"/>
        </w:rPr>
        <w:t>ы</w:t>
      </w:r>
      <w:r w:rsidRPr="00EF2D91">
        <w:rPr>
          <w:b/>
          <w:sz w:val="28"/>
          <w:szCs w:val="28"/>
        </w:rPr>
        <w:t xml:space="preserve"> Министерства финансов Республики Алтай </w:t>
      </w:r>
    </w:p>
    <w:p w14:paraId="689BBC88" w14:textId="77777777" w:rsidR="003316B4" w:rsidRPr="00EF2D91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F2D91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F2D91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F2D91">
        <w:rPr>
          <w:b/>
          <w:spacing w:val="60"/>
          <w:sz w:val="28"/>
          <w:szCs w:val="28"/>
        </w:rPr>
        <w:t>Приказываю:</w:t>
      </w:r>
    </w:p>
    <w:p w14:paraId="7292B0EE" w14:textId="052BE29D" w:rsidR="00FA7D1C" w:rsidRDefault="00FA7D1C" w:rsidP="00FA7D1C">
      <w:pPr>
        <w:pStyle w:val="a3"/>
        <w:numPr>
          <w:ilvl w:val="0"/>
          <w:numId w:val="36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9F4DF3">
        <w:rPr>
          <w:sz w:val="28"/>
          <w:szCs w:val="28"/>
        </w:rPr>
        <w:t xml:space="preserve">Сноску 6 </w:t>
      </w:r>
      <w:r>
        <w:rPr>
          <w:sz w:val="28"/>
          <w:szCs w:val="28"/>
        </w:rPr>
        <w:t>Приложения № 4 к Т</w:t>
      </w:r>
      <w:r w:rsidRPr="009F4DF3">
        <w:rPr>
          <w:sz w:val="28"/>
          <w:szCs w:val="28"/>
        </w:rPr>
        <w:t>иповой форме соглашения (договора) о предоставлении из республиканского бюджета Республики Алтай субсидий, в том числе грантов в форме субсидий, юридическим лицам, индивидуальным предпринимателям,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а также физическим лицам</w:t>
      </w:r>
      <w:r>
        <w:rPr>
          <w:sz w:val="28"/>
          <w:szCs w:val="28"/>
        </w:rPr>
        <w:t>, утвержденной п</w:t>
      </w:r>
      <w:r w:rsidRPr="003A636A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3A636A">
        <w:rPr>
          <w:sz w:val="28"/>
          <w:szCs w:val="28"/>
        </w:rPr>
        <w:t xml:space="preserve"> Мин</w:t>
      </w:r>
      <w:r>
        <w:rPr>
          <w:sz w:val="28"/>
          <w:szCs w:val="28"/>
        </w:rPr>
        <w:t xml:space="preserve">истерства </w:t>
      </w:r>
      <w:r w:rsidRPr="003A636A">
        <w:rPr>
          <w:sz w:val="28"/>
          <w:szCs w:val="28"/>
        </w:rPr>
        <w:t>фина</w:t>
      </w:r>
      <w:r>
        <w:rPr>
          <w:sz w:val="28"/>
          <w:szCs w:val="28"/>
        </w:rPr>
        <w:t>нсов Республики Алтай от 13 октября 2</w:t>
      </w:r>
      <w:r w:rsidRPr="003A636A">
        <w:rPr>
          <w:sz w:val="28"/>
          <w:szCs w:val="28"/>
        </w:rPr>
        <w:t>022</w:t>
      </w:r>
      <w:r>
        <w:rPr>
          <w:sz w:val="28"/>
          <w:szCs w:val="28"/>
        </w:rPr>
        <w:t xml:space="preserve"> г.</w:t>
      </w:r>
      <w:r w:rsidRPr="003A636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A636A">
        <w:rPr>
          <w:sz w:val="28"/>
          <w:szCs w:val="28"/>
        </w:rPr>
        <w:t xml:space="preserve"> 189-п</w:t>
      </w:r>
      <w:r>
        <w:rPr>
          <w:sz w:val="28"/>
          <w:szCs w:val="28"/>
        </w:rPr>
        <w:t>, изложить в следующей редакции:</w:t>
      </w:r>
    </w:p>
    <w:p w14:paraId="009A8B62" w14:textId="583539C4" w:rsidR="00FA7D1C" w:rsidRDefault="00FA7D1C" w:rsidP="00FA7D1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 xml:space="preserve">Указывается тип результата предоставления Субсидии, соответствующий наименованию результата предоставления Субсидии, отраженному в графе 4, в соответствии с типами субсидий, результатов предоставления субсидий, контрольных точек, определенных в приложении </w:t>
      </w:r>
      <w:r>
        <w:rPr>
          <w:sz w:val="28"/>
          <w:szCs w:val="28"/>
        </w:rPr>
        <w:t>№</w:t>
      </w:r>
      <w:r w:rsidRPr="009F4DF3">
        <w:rPr>
          <w:sz w:val="28"/>
          <w:szCs w:val="28"/>
        </w:rPr>
        <w:t xml:space="preserve"> 1 к Порядку проведения мониторинга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достижения результатов предоставления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субсидий, в том числе грантов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в форме субсидий, юридическим лицам,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в т</w:t>
      </w:r>
      <w:r>
        <w:rPr>
          <w:sz w:val="28"/>
          <w:szCs w:val="28"/>
        </w:rPr>
        <w:t xml:space="preserve">ом числе бюджетным и автономным </w:t>
      </w:r>
      <w:r w:rsidRPr="009F4DF3">
        <w:rPr>
          <w:sz w:val="28"/>
          <w:szCs w:val="28"/>
        </w:rPr>
        <w:t>учреждениям, индивидуальным предпринимателям, физическим лицам -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производителям товаров, работ, услуг,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утвержденному приказом Министерства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финансов Российской Федерации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от 27</w:t>
      </w:r>
      <w:r>
        <w:rPr>
          <w:sz w:val="28"/>
          <w:szCs w:val="28"/>
        </w:rPr>
        <w:t xml:space="preserve"> апреля </w:t>
      </w:r>
      <w:r w:rsidRPr="009F4DF3">
        <w:rPr>
          <w:sz w:val="28"/>
          <w:szCs w:val="28"/>
        </w:rPr>
        <w:t xml:space="preserve">2024 г. </w:t>
      </w:r>
      <w:r>
        <w:rPr>
          <w:sz w:val="28"/>
          <w:szCs w:val="28"/>
        </w:rPr>
        <w:t>№</w:t>
      </w:r>
      <w:r w:rsidRPr="009F4DF3">
        <w:rPr>
          <w:sz w:val="28"/>
          <w:szCs w:val="28"/>
        </w:rPr>
        <w:t xml:space="preserve"> 53н </w:t>
      </w:r>
      <w:r>
        <w:rPr>
          <w:sz w:val="28"/>
          <w:szCs w:val="28"/>
        </w:rPr>
        <w:t>(далее - Перечень типов).».</w:t>
      </w:r>
    </w:p>
    <w:p w14:paraId="10E249D3" w14:textId="74B8B0C2" w:rsidR="00EE118A" w:rsidRPr="009F4DF3" w:rsidRDefault="003A636A" w:rsidP="009F4DF3">
      <w:pPr>
        <w:pStyle w:val="a3"/>
        <w:numPr>
          <w:ilvl w:val="0"/>
          <w:numId w:val="36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9F4DF3">
        <w:rPr>
          <w:sz w:val="28"/>
          <w:szCs w:val="28"/>
        </w:rPr>
        <w:t xml:space="preserve">Внести в </w:t>
      </w:r>
      <w:r w:rsidR="009F4DF3" w:rsidRPr="009F4DF3">
        <w:rPr>
          <w:sz w:val="28"/>
          <w:szCs w:val="28"/>
        </w:rPr>
        <w:t xml:space="preserve">приказ Министерства финансов Республики Алтай </w:t>
      </w:r>
      <w:r w:rsidR="009F4DF3">
        <w:rPr>
          <w:sz w:val="28"/>
          <w:szCs w:val="28"/>
        </w:rPr>
        <w:br/>
      </w:r>
      <w:r w:rsidR="009F4DF3" w:rsidRPr="009F4DF3">
        <w:rPr>
          <w:sz w:val="28"/>
          <w:szCs w:val="28"/>
        </w:rPr>
        <w:t>от 12 декабря 2022 г. № 231-п</w:t>
      </w:r>
      <w:r w:rsidR="009F4DF3">
        <w:rPr>
          <w:sz w:val="28"/>
          <w:szCs w:val="28"/>
        </w:rPr>
        <w:t xml:space="preserve"> «</w:t>
      </w:r>
      <w:r w:rsidR="009F4DF3" w:rsidRPr="009F4DF3">
        <w:rPr>
          <w:sz w:val="28"/>
          <w:szCs w:val="28"/>
        </w:rPr>
        <w:t xml:space="preserve">Об утверждении типовой формы соглашения </w:t>
      </w:r>
      <w:r w:rsidR="009F4DF3">
        <w:rPr>
          <w:sz w:val="28"/>
          <w:szCs w:val="28"/>
        </w:rPr>
        <w:br/>
      </w:r>
      <w:r w:rsidR="009F4DF3" w:rsidRPr="009F4DF3">
        <w:rPr>
          <w:sz w:val="28"/>
          <w:szCs w:val="28"/>
        </w:rPr>
        <w:t xml:space="preserve">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</w:t>
      </w:r>
      <w:r w:rsidR="00FA7D1C">
        <w:rPr>
          <w:sz w:val="28"/>
          <w:szCs w:val="28"/>
        </w:rPr>
        <w:t>Б</w:t>
      </w:r>
      <w:r w:rsidR="009F4DF3" w:rsidRPr="009F4DF3">
        <w:rPr>
          <w:sz w:val="28"/>
          <w:szCs w:val="28"/>
        </w:rPr>
        <w:t xml:space="preserve">юджетного кодекса Российской Федерации и признании утратившим силу приказа Министерства финансов Республики Алтай от 25 июля 2022 г. </w:t>
      </w:r>
      <w:r w:rsidR="009F4DF3">
        <w:rPr>
          <w:sz w:val="28"/>
          <w:szCs w:val="28"/>
        </w:rPr>
        <w:t>№ 152-п»</w:t>
      </w:r>
      <w:r w:rsidR="009F4DF3" w:rsidRPr="009F4DF3">
        <w:rPr>
          <w:sz w:val="28"/>
          <w:szCs w:val="28"/>
        </w:rPr>
        <w:t xml:space="preserve"> следующие изменения:</w:t>
      </w:r>
    </w:p>
    <w:p w14:paraId="18FCD652" w14:textId="6145BE9E" w:rsidR="009F4DF3" w:rsidRDefault="005360A3" w:rsidP="005360A3">
      <w:pPr>
        <w:pStyle w:val="a3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9F4DF3" w:rsidRPr="009F4DF3">
        <w:rPr>
          <w:sz w:val="28"/>
          <w:szCs w:val="28"/>
        </w:rPr>
        <w:t>носку 5 Приложения № 3 к типовой форме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</w:t>
      </w:r>
      <w:r w:rsidR="009F4DF3">
        <w:rPr>
          <w:sz w:val="28"/>
          <w:szCs w:val="28"/>
        </w:rPr>
        <w:t xml:space="preserve"> </w:t>
      </w:r>
      <w:r w:rsidR="009F4DF3" w:rsidRPr="009F4DF3">
        <w:rPr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, утвержденной указанным </w:t>
      </w:r>
      <w:r w:rsidR="00FA7D1C">
        <w:rPr>
          <w:sz w:val="28"/>
          <w:szCs w:val="28"/>
        </w:rPr>
        <w:t>П</w:t>
      </w:r>
      <w:r>
        <w:rPr>
          <w:sz w:val="28"/>
          <w:szCs w:val="28"/>
        </w:rPr>
        <w:t>риказом, изложить в следующей редакции:</w:t>
      </w:r>
    </w:p>
    <w:p w14:paraId="7E9FFBF7" w14:textId="58AAAD1A" w:rsidR="005360A3" w:rsidRPr="005360A3" w:rsidRDefault="005360A3" w:rsidP="005360A3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 </w:t>
      </w:r>
      <w:r w:rsidRPr="005360A3">
        <w:rPr>
          <w:sz w:val="28"/>
          <w:szCs w:val="28"/>
        </w:rPr>
        <w:t>Тип результата предоставления Субсидии рекомендуется</w:t>
      </w:r>
      <w:r>
        <w:rPr>
          <w:sz w:val="28"/>
          <w:szCs w:val="28"/>
        </w:rPr>
        <w:t xml:space="preserve"> указывать согласно Приложению №</w:t>
      </w:r>
      <w:r w:rsidRPr="005360A3">
        <w:rPr>
          <w:sz w:val="28"/>
          <w:szCs w:val="28"/>
        </w:rPr>
        <w:t xml:space="preserve"> 1 </w:t>
      </w:r>
      <w:r w:rsidRPr="009F4DF3">
        <w:rPr>
          <w:sz w:val="28"/>
          <w:szCs w:val="28"/>
        </w:rPr>
        <w:t>к Порядку проведения мониторинга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достижения результатов предоставления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субсидий, в том числе грантов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в форме субсидий, юридическим лицам,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в т</w:t>
      </w:r>
      <w:r>
        <w:rPr>
          <w:sz w:val="28"/>
          <w:szCs w:val="28"/>
        </w:rPr>
        <w:t xml:space="preserve">ом числе бюджетным и автономным </w:t>
      </w:r>
      <w:r w:rsidRPr="009F4DF3">
        <w:rPr>
          <w:sz w:val="28"/>
          <w:szCs w:val="28"/>
        </w:rPr>
        <w:t>учреждениям, индивидуальным предпринимателям, физическим лицам -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производителям товаров, работ, услуг,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утвержденному приказом Министерства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финансов Российской Федерации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от 27</w:t>
      </w:r>
      <w:r>
        <w:rPr>
          <w:sz w:val="28"/>
          <w:szCs w:val="28"/>
        </w:rPr>
        <w:t xml:space="preserve"> апреля </w:t>
      </w:r>
      <w:r w:rsidRPr="009F4DF3">
        <w:rPr>
          <w:sz w:val="28"/>
          <w:szCs w:val="28"/>
        </w:rPr>
        <w:t>20</w:t>
      </w:r>
      <w:bookmarkStart w:id="0" w:name="_GoBack"/>
      <w:bookmarkEnd w:id="0"/>
      <w:r w:rsidRPr="009F4DF3">
        <w:rPr>
          <w:sz w:val="28"/>
          <w:szCs w:val="28"/>
        </w:rPr>
        <w:t xml:space="preserve">24 г. </w:t>
      </w:r>
      <w:r>
        <w:rPr>
          <w:sz w:val="28"/>
          <w:szCs w:val="28"/>
        </w:rPr>
        <w:t>№</w:t>
      </w:r>
      <w:r w:rsidRPr="009F4DF3">
        <w:rPr>
          <w:sz w:val="28"/>
          <w:szCs w:val="28"/>
        </w:rPr>
        <w:t xml:space="preserve"> 53н</w:t>
      </w:r>
      <w:r w:rsidRPr="005360A3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14:paraId="55248B3D" w14:textId="7BB1F716" w:rsidR="005360A3" w:rsidRDefault="005360A3" w:rsidP="005360A3">
      <w:pPr>
        <w:pStyle w:val="a3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сноску 7 Приложения № 4</w:t>
      </w:r>
      <w:r w:rsidRPr="009F4DF3">
        <w:rPr>
          <w:sz w:val="28"/>
          <w:szCs w:val="28"/>
        </w:rPr>
        <w:t xml:space="preserve"> к типовой форме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Бюджетного кодекса Российской Федерации</w:t>
      </w:r>
      <w:r>
        <w:rPr>
          <w:sz w:val="28"/>
          <w:szCs w:val="28"/>
        </w:rPr>
        <w:t xml:space="preserve">, утвержденной указанным </w:t>
      </w:r>
      <w:r w:rsidR="00FA7D1C">
        <w:rPr>
          <w:sz w:val="28"/>
          <w:szCs w:val="28"/>
        </w:rPr>
        <w:t>П</w:t>
      </w:r>
      <w:r>
        <w:rPr>
          <w:sz w:val="28"/>
          <w:szCs w:val="28"/>
        </w:rPr>
        <w:t>риказом, изложить в следующей редакции:</w:t>
      </w:r>
    </w:p>
    <w:p w14:paraId="5BEF0314" w14:textId="03FB661A" w:rsidR="009F4DF3" w:rsidRPr="005360A3" w:rsidRDefault="005360A3" w:rsidP="005360A3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vertAlign w:val="superscript"/>
        </w:rPr>
        <w:t>7</w:t>
      </w:r>
      <w:r>
        <w:rPr>
          <w:sz w:val="28"/>
          <w:szCs w:val="28"/>
        </w:rPr>
        <w:t xml:space="preserve"> </w:t>
      </w:r>
      <w:r w:rsidRPr="005360A3">
        <w:rPr>
          <w:sz w:val="28"/>
          <w:szCs w:val="28"/>
        </w:rPr>
        <w:t>Указывается тип результата предоставления Субсидии, установленный в графе 3 приложения к соглашению, оформленном</w:t>
      </w:r>
      <w:r>
        <w:rPr>
          <w:sz w:val="28"/>
          <w:szCs w:val="28"/>
        </w:rPr>
        <w:t>у в соответствии с приложением №</w:t>
      </w:r>
      <w:r w:rsidRPr="005360A3">
        <w:rPr>
          <w:sz w:val="28"/>
          <w:szCs w:val="28"/>
        </w:rPr>
        <w:t xml:space="preserve"> 3 к настоящей Типовой форме, и соответствующие указанному типу результата предоставления Субсидии типы контрольных точек</w:t>
      </w:r>
      <w:r>
        <w:rPr>
          <w:sz w:val="28"/>
          <w:szCs w:val="28"/>
        </w:rPr>
        <w:t>,</w:t>
      </w:r>
      <w:r w:rsidRPr="005360A3">
        <w:rPr>
          <w:sz w:val="28"/>
          <w:szCs w:val="28"/>
        </w:rPr>
        <w:t xml:space="preserve"> предусмотренные</w:t>
      </w:r>
      <w:r>
        <w:rPr>
          <w:sz w:val="28"/>
          <w:szCs w:val="28"/>
        </w:rPr>
        <w:t xml:space="preserve"> Приложением №</w:t>
      </w:r>
      <w:r w:rsidRPr="005360A3">
        <w:rPr>
          <w:sz w:val="28"/>
          <w:szCs w:val="28"/>
        </w:rPr>
        <w:t xml:space="preserve"> 1 </w:t>
      </w:r>
      <w:r w:rsidRPr="009F4DF3">
        <w:rPr>
          <w:sz w:val="28"/>
          <w:szCs w:val="28"/>
        </w:rPr>
        <w:t>к Порядку проведения мониторинга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достижения результатов предоставления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субсидий, в том числе грантов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в форме субсидий, юридическим лицам,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в т</w:t>
      </w:r>
      <w:r>
        <w:rPr>
          <w:sz w:val="28"/>
          <w:szCs w:val="28"/>
        </w:rPr>
        <w:t xml:space="preserve">ом числе бюджетным и автономным </w:t>
      </w:r>
      <w:r w:rsidRPr="009F4DF3">
        <w:rPr>
          <w:sz w:val="28"/>
          <w:szCs w:val="28"/>
        </w:rPr>
        <w:t>учреждениям, индивидуальным предпринимателям, физическим лицам -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производителям товаров, работ, услуг,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утвержденному приказом Министерства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финансов Российской Федерации</w:t>
      </w:r>
      <w:r>
        <w:rPr>
          <w:sz w:val="28"/>
          <w:szCs w:val="28"/>
        </w:rPr>
        <w:t xml:space="preserve"> </w:t>
      </w:r>
      <w:r w:rsidRPr="009F4DF3">
        <w:rPr>
          <w:sz w:val="28"/>
          <w:szCs w:val="28"/>
        </w:rPr>
        <w:t>от 27</w:t>
      </w:r>
      <w:r>
        <w:rPr>
          <w:sz w:val="28"/>
          <w:szCs w:val="28"/>
        </w:rPr>
        <w:t xml:space="preserve"> апреля </w:t>
      </w:r>
      <w:r w:rsidRPr="009F4DF3">
        <w:rPr>
          <w:sz w:val="28"/>
          <w:szCs w:val="28"/>
        </w:rPr>
        <w:t xml:space="preserve">2024 г. </w:t>
      </w:r>
      <w:r>
        <w:rPr>
          <w:sz w:val="28"/>
          <w:szCs w:val="28"/>
        </w:rPr>
        <w:t>№</w:t>
      </w:r>
      <w:r w:rsidRPr="009F4DF3">
        <w:rPr>
          <w:sz w:val="28"/>
          <w:szCs w:val="28"/>
        </w:rPr>
        <w:t xml:space="preserve"> 53н</w:t>
      </w:r>
      <w:r w:rsidRPr="005360A3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5E19DF08" w14:textId="77777777" w:rsidR="009F4DF3" w:rsidRPr="009F4DF3" w:rsidRDefault="009F4DF3" w:rsidP="009F4DF3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2D2D3E" w14:textId="77777777" w:rsidR="00CE05F0" w:rsidRPr="00EF2D91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EF2D91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EF2D91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EF2D91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EF2D91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EF2D91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190B694" w14:textId="77777777" w:rsidR="00430FD7" w:rsidRPr="00EF2D91" w:rsidRDefault="00430FD7" w:rsidP="003A636A">
      <w:pPr>
        <w:tabs>
          <w:tab w:val="left" w:pos="0"/>
        </w:tabs>
        <w:rPr>
          <w:sz w:val="28"/>
          <w:szCs w:val="28"/>
          <w:lang w:eastAsia="en-US"/>
        </w:rPr>
      </w:pPr>
    </w:p>
    <w:sectPr w:rsidR="00430FD7" w:rsidRPr="00EF2D91" w:rsidSect="003A636A">
      <w:headerReference w:type="default" r:id="rId9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2CA1A68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5A15F3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0A5743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3285FE9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0219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7E2DC0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EF15F8B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E0015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5F90B55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F5B66DB"/>
    <w:multiLevelType w:val="hybridMultilevel"/>
    <w:tmpl w:val="31E81DE0"/>
    <w:lvl w:ilvl="0" w:tplc="90F0B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F24450"/>
    <w:multiLevelType w:val="hybridMultilevel"/>
    <w:tmpl w:val="99D4E58E"/>
    <w:lvl w:ilvl="0" w:tplc="F7E0E71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9"/>
  </w:num>
  <w:num w:numId="3">
    <w:abstractNumId w:val="3"/>
  </w:num>
  <w:num w:numId="4">
    <w:abstractNumId w:val="20"/>
  </w:num>
  <w:num w:numId="5">
    <w:abstractNumId w:val="21"/>
  </w:num>
  <w:num w:numId="6">
    <w:abstractNumId w:val="33"/>
  </w:num>
  <w:num w:numId="7">
    <w:abstractNumId w:val="15"/>
  </w:num>
  <w:num w:numId="8">
    <w:abstractNumId w:val="31"/>
  </w:num>
  <w:num w:numId="9">
    <w:abstractNumId w:val="36"/>
  </w:num>
  <w:num w:numId="10">
    <w:abstractNumId w:val="27"/>
  </w:num>
  <w:num w:numId="11">
    <w:abstractNumId w:val="11"/>
  </w:num>
  <w:num w:numId="12">
    <w:abstractNumId w:val="12"/>
  </w:num>
  <w:num w:numId="13">
    <w:abstractNumId w:val="1"/>
  </w:num>
  <w:num w:numId="14">
    <w:abstractNumId w:val="14"/>
  </w:num>
  <w:num w:numId="15">
    <w:abstractNumId w:val="0"/>
  </w:num>
  <w:num w:numId="16">
    <w:abstractNumId w:val="4"/>
  </w:num>
  <w:num w:numId="17">
    <w:abstractNumId w:val="28"/>
  </w:num>
  <w:num w:numId="18">
    <w:abstractNumId w:val="18"/>
  </w:num>
  <w:num w:numId="19">
    <w:abstractNumId w:val="17"/>
  </w:num>
  <w:num w:numId="20">
    <w:abstractNumId w:val="32"/>
  </w:num>
  <w:num w:numId="21">
    <w:abstractNumId w:val="24"/>
  </w:num>
  <w:num w:numId="22">
    <w:abstractNumId w:val="10"/>
  </w:num>
  <w:num w:numId="23">
    <w:abstractNumId w:val="25"/>
  </w:num>
  <w:num w:numId="24">
    <w:abstractNumId w:val="16"/>
  </w:num>
  <w:num w:numId="25">
    <w:abstractNumId w:val="34"/>
  </w:num>
  <w:num w:numId="26">
    <w:abstractNumId w:val="6"/>
  </w:num>
  <w:num w:numId="27">
    <w:abstractNumId w:val="9"/>
  </w:num>
  <w:num w:numId="28">
    <w:abstractNumId w:val="2"/>
  </w:num>
  <w:num w:numId="29">
    <w:abstractNumId w:val="8"/>
  </w:num>
  <w:num w:numId="30">
    <w:abstractNumId w:val="35"/>
  </w:num>
  <w:num w:numId="31">
    <w:abstractNumId w:val="19"/>
  </w:num>
  <w:num w:numId="32">
    <w:abstractNumId w:val="22"/>
  </w:num>
  <w:num w:numId="33">
    <w:abstractNumId w:val="7"/>
  </w:num>
  <w:num w:numId="34">
    <w:abstractNumId w:val="23"/>
  </w:num>
  <w:num w:numId="35">
    <w:abstractNumId w:val="13"/>
  </w:num>
  <w:num w:numId="36">
    <w:abstractNumId w:val="26"/>
  </w:num>
  <w:num w:numId="37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D789D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30034B"/>
    <w:rsid w:val="003019AB"/>
    <w:rsid w:val="00301A81"/>
    <w:rsid w:val="003028A0"/>
    <w:rsid w:val="00305012"/>
    <w:rsid w:val="0030732C"/>
    <w:rsid w:val="0031288C"/>
    <w:rsid w:val="00312FE7"/>
    <w:rsid w:val="00313CAE"/>
    <w:rsid w:val="00314A15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36A"/>
    <w:rsid w:val="003A6553"/>
    <w:rsid w:val="003A66B8"/>
    <w:rsid w:val="003B18C0"/>
    <w:rsid w:val="003B2635"/>
    <w:rsid w:val="003B4AAD"/>
    <w:rsid w:val="003B7478"/>
    <w:rsid w:val="003C1C32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3565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0FD7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654"/>
    <w:rsid w:val="004A197E"/>
    <w:rsid w:val="004A2E6B"/>
    <w:rsid w:val="004A3A53"/>
    <w:rsid w:val="004A4122"/>
    <w:rsid w:val="004B1A99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360A3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91B41"/>
    <w:rsid w:val="00591B60"/>
    <w:rsid w:val="00597484"/>
    <w:rsid w:val="00597648"/>
    <w:rsid w:val="005A15F3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11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C0DF5"/>
    <w:rsid w:val="007C2FC0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4DF3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5B3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403B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04F8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2AEC"/>
    <w:rsid w:val="00F16B59"/>
    <w:rsid w:val="00F232FF"/>
    <w:rsid w:val="00F23CA3"/>
    <w:rsid w:val="00F2583F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A7D1C"/>
    <w:rsid w:val="00FB336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9322C-014E-4A5E-88CD-EB049C84B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473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100</cp:revision>
  <cp:lastPrinted>2024-04-25T05:26:00Z</cp:lastPrinted>
  <dcterms:created xsi:type="dcterms:W3CDTF">2023-12-01T06:01:00Z</dcterms:created>
  <dcterms:modified xsi:type="dcterms:W3CDTF">2024-07-12T02:59:00Z</dcterms:modified>
</cp:coreProperties>
</file>